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418" w:rsidRPr="00A331D9" w:rsidRDefault="00971418" w:rsidP="00971418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 w:rsidR="00CC53E9" w:rsidRPr="00EF5B2F">
        <w:rPr>
          <w:rFonts w:ascii="Arial" w:hAnsi="Arial" w:cs="Arial"/>
          <w:sz w:val="20"/>
          <w:szCs w:val="20"/>
          <w:shd w:val="clear" w:color="auto" w:fill="FFFFFF"/>
        </w:rPr>
        <w:t>662/</w:t>
      </w:r>
      <w:r w:rsidR="00CC53E9">
        <w:rPr>
          <w:rFonts w:ascii="Arial" w:hAnsi="Arial" w:cs="Arial"/>
          <w:sz w:val="20"/>
          <w:szCs w:val="20"/>
          <w:shd w:val="clear" w:color="auto" w:fill="FFFFFF"/>
        </w:rPr>
        <w:t>2</w:t>
      </w:r>
      <w:r w:rsidR="00CC53E9" w:rsidRPr="00EF5B2F">
        <w:rPr>
          <w:rFonts w:ascii="Arial" w:hAnsi="Arial" w:cs="Arial"/>
          <w:sz w:val="20"/>
          <w:szCs w:val="20"/>
          <w:shd w:val="clear" w:color="auto" w:fill="FFFFFF"/>
        </w:rPr>
        <w:t>4</w:t>
      </w:r>
      <w:bookmarkStart w:id="0" w:name="_GoBack"/>
      <w:bookmarkEnd w:id="0"/>
    </w:p>
    <w:p w:rsidR="00971418" w:rsidRPr="00A331D9" w:rsidRDefault="00971418" w:rsidP="00971418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971418" w:rsidRDefault="00971418" w:rsidP="00971418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28.05.2024</w:t>
      </w:r>
    </w:p>
    <w:p w:rsidR="00971418" w:rsidRDefault="00971418" w:rsidP="00971418">
      <w:pPr>
        <w:spacing w:after="120"/>
        <w:ind w:firstLine="10065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6019" w:type="dxa"/>
        <w:tblInd w:w="-289" w:type="dxa"/>
        <w:tblLook w:val="04A0" w:firstRow="1" w:lastRow="0" w:firstColumn="1" w:lastColumn="0" w:noHBand="0" w:noVBand="1"/>
      </w:tblPr>
      <w:tblGrid>
        <w:gridCol w:w="522"/>
        <w:gridCol w:w="1403"/>
        <w:gridCol w:w="2878"/>
        <w:gridCol w:w="3028"/>
        <w:gridCol w:w="1294"/>
        <w:gridCol w:w="1782"/>
        <w:gridCol w:w="1644"/>
        <w:gridCol w:w="1782"/>
        <w:gridCol w:w="1686"/>
      </w:tblGrid>
      <w:tr w:rsidR="00971418" w:rsidRPr="00D51777" w:rsidTr="00E81956">
        <w:tc>
          <w:tcPr>
            <w:tcW w:w="16019" w:type="dxa"/>
            <w:gridSpan w:val="9"/>
            <w:shd w:val="clear" w:color="auto" w:fill="auto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1777">
              <w:rPr>
                <w:rFonts w:ascii="Arial" w:hAnsi="Arial" w:cs="Arial"/>
                <w:b/>
              </w:rPr>
              <w:t xml:space="preserve">Lista podmiotów, którym przyznano dotacje w ramach </w:t>
            </w:r>
            <w:r w:rsidRPr="00D51777">
              <w:rPr>
                <w:rFonts w:ascii="Arial" w:hAnsi="Arial" w:cs="Arial"/>
                <w:b/>
                <w:bCs/>
              </w:rPr>
              <w:t xml:space="preserve">piątego otwartego konkursu ofert na realizację zadań publicznych Województwa Łódzkiego </w:t>
            </w:r>
            <w:r w:rsidRPr="00D51777">
              <w:rPr>
                <w:rFonts w:ascii="Arial" w:hAnsi="Arial" w:cs="Arial"/>
                <w:b/>
                <w:bCs/>
              </w:rPr>
              <w:br/>
              <w:t>w ramach budżetu obywatelskiego „ŁÓDZKIE NA PLUS” na 2024 rok</w:t>
            </w:r>
          </w:p>
        </w:tc>
      </w:tr>
      <w:tr w:rsidR="00971418" w:rsidRPr="00D51777" w:rsidTr="00E81956">
        <w:tc>
          <w:tcPr>
            <w:tcW w:w="52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Lp.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Numer oferty</w:t>
            </w:r>
          </w:p>
        </w:tc>
        <w:tc>
          <w:tcPr>
            <w:tcW w:w="2878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 xml:space="preserve">Nazwa podmiotu </w:t>
            </w:r>
            <w:r w:rsidRPr="00D51777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Nazwa własna zadania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Przyznana punktacja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 xml:space="preserve">Wartość wnioskowanego zadania </w:t>
            </w:r>
            <w:r w:rsidRPr="00D51777">
              <w:rPr>
                <w:rFonts w:ascii="Arial" w:hAnsi="Arial" w:cs="Arial"/>
              </w:rPr>
              <w:br/>
              <w:t>(cały budżet)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Wnioskowana dotacja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Kwota dotacji</w:t>
            </w:r>
          </w:p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zaproponowana</w:t>
            </w:r>
          </w:p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przez komisję</w:t>
            </w:r>
          </w:p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konkursową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Dotacja przyznana przez ZWŁ</w:t>
            </w:r>
          </w:p>
        </w:tc>
      </w:tr>
      <w:tr w:rsidR="00971418" w:rsidRPr="00D51777" w:rsidTr="00E81956">
        <w:tc>
          <w:tcPr>
            <w:tcW w:w="52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51777">
              <w:rPr>
                <w:rFonts w:ascii="Arial" w:hAnsi="Arial" w:cs="Arial"/>
              </w:rPr>
              <w:t>1.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51777">
              <w:rPr>
                <w:rFonts w:ascii="Arial" w:hAnsi="Arial" w:cs="Arial"/>
              </w:rPr>
              <w:t>7/KUV/2024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STOWARZYSZENIE LOKOMOTYWA ROZWOJU</w:t>
            </w:r>
            <w:r w:rsidRPr="00D51777">
              <w:rPr>
                <w:rFonts w:ascii="Arial" w:hAnsi="Arial" w:cs="Arial"/>
                <w:color w:val="000000"/>
              </w:rPr>
              <w:br/>
              <w:t>(KOLUSZKI, ŁÓDZKI WSCHODNI)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Piknik rodzinny HARCE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77,5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40 600,00 zł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971418" w:rsidRPr="00D51777" w:rsidTr="00E81956">
        <w:tc>
          <w:tcPr>
            <w:tcW w:w="52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2.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4/KUV/2024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STOWARZYSZENIE WSPARCIE SPOŁECZNE "JA-TY-MY"</w:t>
            </w:r>
            <w:r w:rsidRPr="00D51777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Wieczorek z kulturą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75,5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971418" w:rsidRPr="00D51777" w:rsidTr="00E81956">
        <w:tc>
          <w:tcPr>
            <w:tcW w:w="52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3.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5/KUV/2024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FUNDACJA "DAR DLA POTRZEBUJĄCYCH"</w:t>
            </w:r>
            <w:r w:rsidRPr="00D51777">
              <w:rPr>
                <w:rFonts w:ascii="Arial" w:hAnsi="Arial" w:cs="Arial"/>
                <w:color w:val="000000"/>
              </w:rPr>
              <w:br/>
              <w:t>(OPOCZNO, OPOCZYŃSKI)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PASIAK OPOCZYŃSKI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74,5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42 400,00 zł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971418" w:rsidRPr="00D51777" w:rsidTr="00E81956">
        <w:tc>
          <w:tcPr>
            <w:tcW w:w="52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4.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1/KUV/2024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OCHOTNICZA STRAŻ POŻARNA W KAMIEŃSKU</w:t>
            </w:r>
            <w:r w:rsidRPr="00D51777">
              <w:rPr>
                <w:rFonts w:ascii="Arial" w:hAnsi="Arial" w:cs="Arial"/>
                <w:color w:val="000000"/>
              </w:rPr>
              <w:br/>
              <w:t>(KAMIEŃSK, RADOMSZCZAŃSKI)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Maszerujmy razem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5 000,00 zł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5 000,00 zł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5 000,00 zł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5 000,00 zł</w:t>
            </w:r>
          </w:p>
        </w:tc>
      </w:tr>
      <w:tr w:rsidR="00971418" w:rsidRPr="00D51777" w:rsidTr="00E81956">
        <w:tc>
          <w:tcPr>
            <w:tcW w:w="52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5.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3/KUV/2024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STOWARZYSZENIE HUBALCZYCY 1939-1940</w:t>
            </w:r>
            <w:r w:rsidRPr="00D51777">
              <w:rPr>
                <w:rFonts w:ascii="Arial" w:hAnsi="Arial" w:cs="Arial"/>
                <w:color w:val="000000"/>
              </w:rPr>
              <w:br/>
              <w:t>(POŚWIĘTNE, OPOCZYŃSKI)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ŻYWA LEKCJA HISTORII. DZIEŃ Z ŻYCIA UŁANA JAKO ŻOŁNIERZA NIEPODLEGŁOŚCIOWEGO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40 000,00 zł</w:t>
            </w:r>
          </w:p>
        </w:tc>
      </w:tr>
      <w:tr w:rsidR="00971418" w:rsidRPr="00D51777" w:rsidTr="00E81956">
        <w:tc>
          <w:tcPr>
            <w:tcW w:w="522" w:type="dxa"/>
            <w:shd w:val="clear" w:color="auto" w:fill="auto"/>
          </w:tcPr>
          <w:p w:rsidR="00971418" w:rsidRPr="00D51777" w:rsidRDefault="00971418" w:rsidP="00E81956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8603" w:type="dxa"/>
            <w:gridSpan w:val="4"/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/>
              <w:jc w:val="right"/>
              <w:rPr>
                <w:rFonts w:ascii="Arial" w:hAnsi="Arial" w:cs="Arial"/>
              </w:rPr>
            </w:pPr>
            <w:r w:rsidRPr="00D51777">
              <w:rPr>
                <w:rFonts w:ascii="Arial" w:hAnsi="Arial" w:cs="Arial"/>
              </w:rPr>
              <w:t>Suma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168 000,00 zł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165 000,00 zł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165 000,00 zł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8" w:rsidRPr="00D51777" w:rsidRDefault="00971418" w:rsidP="00E819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51777">
              <w:rPr>
                <w:rFonts w:ascii="Arial" w:hAnsi="Arial" w:cs="Arial"/>
                <w:color w:val="000000"/>
              </w:rPr>
              <w:t>165 000,00 zł</w:t>
            </w:r>
          </w:p>
        </w:tc>
      </w:tr>
    </w:tbl>
    <w:p w:rsidR="006E5660" w:rsidRPr="00971418" w:rsidRDefault="006E5660" w:rsidP="00971418"/>
    <w:sectPr w:rsidR="006E5660" w:rsidRPr="00971418" w:rsidSect="00971418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18"/>
    <w:rsid w:val="006E5660"/>
    <w:rsid w:val="00971418"/>
    <w:rsid w:val="0098160C"/>
    <w:rsid w:val="00CC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714A4-F7A5-49F9-A059-BE809D65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14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2024-05-28T13:50:00Z</dcterms:created>
  <dcterms:modified xsi:type="dcterms:W3CDTF">2024-05-29T08:12:00Z</dcterms:modified>
</cp:coreProperties>
</file>